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6DEDE" w14:textId="51E5D29F" w:rsidR="006576C0" w:rsidRDefault="006524ED" w:rsidP="00C47A4F">
      <w:pPr>
        <w:spacing w:after="0" w:line="360" w:lineRule="auto"/>
      </w:pPr>
      <w:r>
        <w:t>KOP SURAT BUMDES</w:t>
      </w:r>
    </w:p>
    <w:p w14:paraId="370F4DFB" w14:textId="77777777" w:rsidR="006524ED" w:rsidRDefault="006524ED" w:rsidP="00C47A4F">
      <w:pPr>
        <w:spacing w:after="0" w:line="360" w:lineRule="auto"/>
      </w:pPr>
    </w:p>
    <w:p w14:paraId="06158390" w14:textId="7256FA22" w:rsidR="00C47A4F" w:rsidRDefault="00C47A4F" w:rsidP="00C47A4F">
      <w:pPr>
        <w:spacing w:after="0" w:line="360" w:lineRule="auto"/>
      </w:pPr>
      <w:r>
        <w:t>Kepada Yth.</w:t>
      </w:r>
    </w:p>
    <w:p w14:paraId="5D46CE69" w14:textId="364B248A" w:rsidR="00C47A4F" w:rsidRDefault="00C47A4F" w:rsidP="00C47A4F">
      <w:pPr>
        <w:spacing w:after="0" w:line="360" w:lineRule="auto"/>
      </w:pPr>
      <w:r>
        <w:t>Bupati</w:t>
      </w:r>
      <w:r w:rsidR="006524ED">
        <w:t xml:space="preserve"> </w:t>
      </w:r>
      <w:r w:rsidR="00FD5240">
        <w:t>……………….</w:t>
      </w:r>
      <w:bookmarkStart w:id="0" w:name="_GoBack"/>
      <w:bookmarkEnd w:id="0"/>
    </w:p>
    <w:p w14:paraId="7CFC2073" w14:textId="636BA2B1" w:rsidR="006524ED" w:rsidRDefault="006524ED" w:rsidP="00C47A4F">
      <w:pPr>
        <w:spacing w:after="0" w:line="360" w:lineRule="auto"/>
      </w:pPr>
      <w:r>
        <w:t>Di tempat</w:t>
      </w:r>
    </w:p>
    <w:p w14:paraId="268FD0DA" w14:textId="764C1375" w:rsidR="00C47A4F" w:rsidRDefault="00C47A4F" w:rsidP="00C47A4F">
      <w:pPr>
        <w:spacing w:after="0" w:line="360" w:lineRule="auto"/>
      </w:pPr>
    </w:p>
    <w:p w14:paraId="1343F864" w14:textId="2160AF82" w:rsidR="00C47A4F" w:rsidRDefault="00C47A4F" w:rsidP="00C47A4F">
      <w:pPr>
        <w:spacing w:after="0" w:line="360" w:lineRule="auto"/>
      </w:pPr>
    </w:p>
    <w:p w14:paraId="6944DD81" w14:textId="000BE903" w:rsidR="00C47A4F" w:rsidRDefault="00C47A4F" w:rsidP="00C47A4F">
      <w:pPr>
        <w:spacing w:after="0" w:line="360" w:lineRule="auto"/>
      </w:pPr>
      <w:r>
        <w:tab/>
        <w:t>Dengan surat permohonan ini, say amengajukan permohonan Calon Sub Penyalur BBM dengan data / informasi sebagai berikut:</w:t>
      </w:r>
    </w:p>
    <w:p w14:paraId="430662C4" w14:textId="6A4956BF" w:rsidR="00C47A4F" w:rsidRDefault="00C47A4F" w:rsidP="00C47A4F">
      <w:pPr>
        <w:pStyle w:val="ListParagraph"/>
        <w:numPr>
          <w:ilvl w:val="0"/>
          <w:numId w:val="1"/>
        </w:numPr>
        <w:spacing w:after="0" w:line="360" w:lineRule="auto"/>
      </w:pPr>
      <w:r>
        <w:t>Calon Sub Penyalur BBM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900"/>
        <w:gridCol w:w="275"/>
        <w:gridCol w:w="3887"/>
      </w:tblGrid>
      <w:tr w:rsidR="00B234BE" w:rsidRPr="00B234BE" w14:paraId="35080C7E" w14:textId="77777777" w:rsidTr="00D83588">
        <w:trPr>
          <w:trHeight w:val="30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779B4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Nama</w:t>
            </w:r>
          </w:p>
        </w:tc>
        <w:tc>
          <w:tcPr>
            <w:tcW w:w="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A5C4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80C98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09783EF6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1F7C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NIK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8621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6EAB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6B8D7D35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4169E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8E87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CB6CB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6C066872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95703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Fasilitas yang dimiliki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233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BCCA3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55EF357A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D872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1. Jenis Fasilitas Penyimpanan kapasitas (liter)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7126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6937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33CB01FC" w14:textId="77777777" w:rsidTr="00D83588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2A2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2. Jenis dan jumlah Fasilitas Pengangkutan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CE79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CC7D5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14433C4F" w14:textId="77777777" w:rsidTr="00D83588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DE97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3. Jenis dan Jumlah Fasilitas Penyaluran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099E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4C62C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2CF78A01" w14:textId="77777777" w:rsidTr="00D83588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09F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Jenis Konsumen Pengguna *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805D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72B0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- Usaha Mikro</w:t>
            </w:r>
          </w:p>
        </w:tc>
      </w:tr>
      <w:tr w:rsidR="00B234BE" w:rsidRPr="00B234BE" w14:paraId="15A4AE3B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0774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(coret yang tidak diperlukan)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C4BB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020BD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- Usaha Pertanian</w:t>
            </w:r>
          </w:p>
        </w:tc>
      </w:tr>
      <w:tr w:rsidR="00B234BE" w:rsidRPr="00B234BE" w14:paraId="7452E21F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D06B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18D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A82E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- Usaha Perikanan</w:t>
            </w:r>
          </w:p>
        </w:tc>
      </w:tr>
      <w:tr w:rsidR="00B234BE" w:rsidRPr="00B234BE" w14:paraId="19AD8E63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14E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27F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94EB7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- Transportasi Air</w:t>
            </w:r>
          </w:p>
        </w:tc>
      </w:tr>
      <w:tr w:rsidR="00B234BE" w:rsidRPr="00B234BE" w14:paraId="03597104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F84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398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5137D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(Kapal Motor Tempel)</w:t>
            </w:r>
          </w:p>
        </w:tc>
      </w:tr>
      <w:tr w:rsidR="00B234BE" w:rsidRPr="00B234BE" w14:paraId="23224D9A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853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4F86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AA6F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- Pelayanan Umum</w:t>
            </w:r>
          </w:p>
        </w:tc>
      </w:tr>
      <w:tr w:rsidR="00B234BE" w:rsidRPr="00B234BE" w14:paraId="35FC22DF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C849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9354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FCC44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- Transportasi Darat</w:t>
            </w:r>
          </w:p>
        </w:tc>
      </w:tr>
      <w:tr w:rsidR="00B234BE" w:rsidRPr="00B234BE" w14:paraId="00C87A1A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29A82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Daftar Konsumen Pengguna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A5E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C3A62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*format dalam tabel tersendiri</w:t>
            </w:r>
          </w:p>
        </w:tc>
      </w:tr>
      <w:tr w:rsidR="00B234BE" w:rsidRPr="00B234BE" w14:paraId="356889E6" w14:textId="77777777" w:rsidTr="00D83588">
        <w:trPr>
          <w:trHeight w:val="300"/>
        </w:trPr>
        <w:tc>
          <w:tcPr>
            <w:tcW w:w="4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00E946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Usulan alokasi volume kebutuhan Jenis BBM Tertentu dan/atau Jenis BBM Khusus Penugasan Konsumen Pengguna (total volume liter per bulan)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F442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42E14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36D4607F" w14:textId="77777777" w:rsidTr="00D83588">
        <w:trPr>
          <w:trHeight w:val="300"/>
        </w:trPr>
        <w:tc>
          <w:tcPr>
            <w:tcW w:w="4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F096F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A8BC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B2416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437AA332" w14:textId="77777777" w:rsidTr="00D83588">
        <w:trPr>
          <w:trHeight w:val="300"/>
        </w:trPr>
        <w:tc>
          <w:tcPr>
            <w:tcW w:w="4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6AF66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8591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7D747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46AAB7FC" w14:textId="77777777" w:rsidTr="00D83588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9E4A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Salinan Surat Rekomendasi Konsumen Pengguna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50A8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F35B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*terlampir</w:t>
            </w:r>
          </w:p>
        </w:tc>
      </w:tr>
      <w:tr w:rsidR="00B234BE" w:rsidRPr="00B234BE" w14:paraId="686A03CC" w14:textId="77777777" w:rsidTr="00D83588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14CB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Salinan Surat Tanda Nomor Kendaraan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65D9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AEEDA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*terlampir</w:t>
            </w:r>
          </w:p>
        </w:tc>
      </w:tr>
      <w:tr w:rsidR="00B234BE" w:rsidRPr="00B234BE" w14:paraId="47FD4E4B" w14:textId="77777777" w:rsidTr="00D83588">
        <w:trPr>
          <w:trHeight w:val="300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620AACF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Salinan Surat Pernyataan bersedia untuk dibatalkan sebagai Sub Penyalur BBM apabila terdapat Penyalur pada lokasi Sub Penyalur BBM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B125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9D281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*terlampir</w:t>
            </w:r>
          </w:p>
        </w:tc>
      </w:tr>
      <w:tr w:rsidR="00B234BE" w:rsidRPr="00B234BE" w14:paraId="4929173C" w14:textId="77777777" w:rsidTr="00D83588">
        <w:trPr>
          <w:trHeight w:val="300"/>
        </w:trPr>
        <w:tc>
          <w:tcPr>
            <w:tcW w:w="49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16C43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2F17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825CA5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B234BE" w:rsidRPr="00B234BE" w14:paraId="115DEB7A" w14:textId="77777777" w:rsidTr="00D83588">
        <w:trPr>
          <w:trHeight w:val="315"/>
        </w:trPr>
        <w:tc>
          <w:tcPr>
            <w:tcW w:w="49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D24D9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80AF" w14:textId="77777777" w:rsidR="00B234BE" w:rsidRPr="00B234BE" w:rsidRDefault="00B234BE" w:rsidP="00B234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489FA" w14:textId="77777777" w:rsidR="00B234BE" w:rsidRPr="00B234BE" w:rsidRDefault="00B234BE" w:rsidP="00B23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B234BE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28370BA5" w14:textId="1597746F" w:rsidR="00C47A4F" w:rsidRDefault="00C47A4F" w:rsidP="00C47A4F">
      <w:pPr>
        <w:spacing w:after="0" w:line="360" w:lineRule="auto"/>
        <w:ind w:left="360"/>
      </w:pPr>
    </w:p>
    <w:p w14:paraId="6E5A7AEC" w14:textId="202A9D35" w:rsidR="006576C0" w:rsidRDefault="006576C0" w:rsidP="00C47A4F">
      <w:pPr>
        <w:spacing w:after="0" w:line="360" w:lineRule="auto"/>
        <w:ind w:left="360"/>
      </w:pPr>
    </w:p>
    <w:p w14:paraId="4906427D" w14:textId="3CC3D2FA" w:rsidR="006576C0" w:rsidRDefault="006576C0" w:rsidP="006576C0">
      <w:pPr>
        <w:spacing w:after="0" w:line="360" w:lineRule="auto"/>
      </w:pPr>
    </w:p>
    <w:p w14:paraId="3F818D79" w14:textId="681D2DD3" w:rsidR="006576C0" w:rsidRDefault="006576C0" w:rsidP="006576C0">
      <w:pPr>
        <w:spacing w:after="0" w:line="360" w:lineRule="auto"/>
      </w:pPr>
    </w:p>
    <w:p w14:paraId="4273F3CF" w14:textId="4375A1EB" w:rsidR="006576C0" w:rsidRDefault="006576C0" w:rsidP="006576C0">
      <w:pPr>
        <w:spacing w:after="0" w:line="360" w:lineRule="auto"/>
      </w:pPr>
    </w:p>
    <w:p w14:paraId="12D1812D" w14:textId="77777777" w:rsidR="004308EE" w:rsidRDefault="004308EE" w:rsidP="006576C0">
      <w:pPr>
        <w:spacing w:after="0" w:line="360" w:lineRule="auto"/>
      </w:pPr>
    </w:p>
    <w:p w14:paraId="14B03770" w14:textId="474B8BB2" w:rsidR="006576C0" w:rsidRDefault="006576C0" w:rsidP="006576C0">
      <w:pPr>
        <w:spacing w:after="0" w:line="360" w:lineRule="auto"/>
      </w:pPr>
    </w:p>
    <w:p w14:paraId="383AF47F" w14:textId="5498F612" w:rsidR="006576C0" w:rsidRDefault="006576C0" w:rsidP="006576C0">
      <w:pPr>
        <w:pStyle w:val="ListParagraph"/>
        <w:numPr>
          <w:ilvl w:val="0"/>
          <w:numId w:val="1"/>
        </w:numPr>
        <w:spacing w:after="0" w:line="360" w:lineRule="auto"/>
      </w:pPr>
      <w:r>
        <w:lastRenderedPageBreak/>
        <w:t>Penyalur Jenis BBM tertentu dan/atau Jenis BBM Khusus Penugasan ditunju</w:t>
      </w:r>
      <w:r w:rsidR="00D83588">
        <w:t>k</w:t>
      </w:r>
    </w:p>
    <w:tbl>
      <w:tblPr>
        <w:tblW w:w="8795" w:type="dxa"/>
        <w:tblInd w:w="421" w:type="dxa"/>
        <w:tblLook w:val="04A0" w:firstRow="1" w:lastRow="0" w:firstColumn="1" w:lastColumn="0" w:noHBand="0" w:noVBand="1"/>
      </w:tblPr>
      <w:tblGrid>
        <w:gridCol w:w="4900"/>
        <w:gridCol w:w="275"/>
        <w:gridCol w:w="3620"/>
      </w:tblGrid>
      <w:tr w:rsidR="00D83588" w:rsidRPr="00D83588" w14:paraId="6FE66CCD" w14:textId="77777777" w:rsidTr="00D83588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12A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Jenis Penyalur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8E04" w14:textId="77777777" w:rsidR="00D83588" w:rsidRPr="00D83588" w:rsidRDefault="00D83588" w:rsidP="00D8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0D69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70B3E329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F7BE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Nomor Penyalur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3D39" w14:textId="77777777" w:rsidR="00D83588" w:rsidRPr="00D83588" w:rsidRDefault="00D83588" w:rsidP="00D8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574B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37D5A1CC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931B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Alamat Penyalur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4C58" w14:textId="77777777" w:rsidR="00D83588" w:rsidRPr="00D83588" w:rsidRDefault="00D83588" w:rsidP="00D8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E7F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751C1293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9C6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Koordinat Lokasi Penyalur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2287" w14:textId="77777777" w:rsidR="00D83588" w:rsidRPr="00D83588" w:rsidRDefault="00D83588" w:rsidP="00D8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6776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60C16E96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338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Jarak dari Calon Sub Penyalur (km)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D1E3" w14:textId="77777777" w:rsidR="00D83588" w:rsidRPr="00D83588" w:rsidRDefault="00D83588" w:rsidP="00D8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C371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4AD5E2E9" w14:textId="77777777" w:rsidTr="00D83588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5498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Penyalur yang ditunjuk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ED6" w14:textId="77777777" w:rsidR="00D83588" w:rsidRPr="00D83588" w:rsidRDefault="00D83588" w:rsidP="00D83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55B4" w14:textId="77777777" w:rsidR="00D83588" w:rsidRPr="00D83588" w:rsidRDefault="00D83588" w:rsidP="00D835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252212C0" w14:textId="0A6EDCB0" w:rsidR="00D83588" w:rsidRDefault="00D83588" w:rsidP="00D83588">
      <w:pPr>
        <w:spacing w:after="0" w:line="360" w:lineRule="auto"/>
        <w:ind w:left="360"/>
      </w:pPr>
    </w:p>
    <w:p w14:paraId="5A150FD2" w14:textId="64ED7AB0" w:rsidR="00D83588" w:rsidRDefault="00D83588" w:rsidP="00D83588">
      <w:pPr>
        <w:pStyle w:val="ListParagraph"/>
        <w:numPr>
          <w:ilvl w:val="0"/>
          <w:numId w:val="1"/>
        </w:numPr>
        <w:spacing w:after="0" w:line="360" w:lineRule="auto"/>
      </w:pPr>
      <w:r>
        <w:t>Sub Penyalur BBM Terdekat</w:t>
      </w:r>
    </w:p>
    <w:tbl>
      <w:tblPr>
        <w:tblW w:w="8795" w:type="dxa"/>
        <w:tblInd w:w="421" w:type="dxa"/>
        <w:tblLook w:val="04A0" w:firstRow="1" w:lastRow="0" w:firstColumn="1" w:lastColumn="0" w:noHBand="0" w:noVBand="1"/>
      </w:tblPr>
      <w:tblGrid>
        <w:gridCol w:w="4900"/>
        <w:gridCol w:w="275"/>
        <w:gridCol w:w="3620"/>
      </w:tblGrid>
      <w:tr w:rsidR="00D83588" w:rsidRPr="00D83588" w14:paraId="72B8615B" w14:textId="77777777" w:rsidTr="00661145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E2B" w14:textId="7CB1057C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Nama Sub</w:t>
            </w: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Penyalur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BBM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D39" w14:textId="77777777" w:rsidR="00D83588" w:rsidRPr="00D83588" w:rsidRDefault="00D83588" w:rsidP="0066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493D" w14:textId="77777777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33D8EEE9" w14:textId="77777777" w:rsidTr="00661145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C2BE" w14:textId="483D3B64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Alamat Sub</w:t>
            </w: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Penyalur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BBM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AF0A" w14:textId="77777777" w:rsidR="00D83588" w:rsidRPr="00D83588" w:rsidRDefault="00D83588" w:rsidP="0066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FF6D" w14:textId="77777777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5666A70F" w14:textId="77777777" w:rsidTr="00661145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29B" w14:textId="4C63029F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Koordinat 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Sub</w:t>
            </w: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Penyalur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BBM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9C17" w14:textId="77777777" w:rsidR="00D83588" w:rsidRPr="00D83588" w:rsidRDefault="00D83588" w:rsidP="0066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F8A4" w14:textId="77777777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D83588" w:rsidRPr="00D83588" w14:paraId="74AF04BB" w14:textId="77777777" w:rsidTr="00661145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17A" w14:textId="77777777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Jarak dari Calon Sub Penyalur (km)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05CB" w14:textId="77777777" w:rsidR="00D83588" w:rsidRPr="00D83588" w:rsidRDefault="00D83588" w:rsidP="00661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19BB" w14:textId="77777777" w:rsidR="00D83588" w:rsidRPr="00D83588" w:rsidRDefault="00D83588" w:rsidP="00661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D83588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05889346" w14:textId="6D2B718D" w:rsidR="00D83588" w:rsidRDefault="00D83588" w:rsidP="00D83588">
      <w:pPr>
        <w:spacing w:after="0" w:line="360" w:lineRule="auto"/>
        <w:ind w:left="360"/>
      </w:pPr>
    </w:p>
    <w:p w14:paraId="0921FF49" w14:textId="2B265F50" w:rsidR="00D83588" w:rsidRDefault="00D83588" w:rsidP="00D83588">
      <w:pPr>
        <w:spacing w:after="0" w:line="360" w:lineRule="auto"/>
        <w:ind w:left="360"/>
      </w:pPr>
      <w:r>
        <w:t>Dan saya bersedia :</w:t>
      </w:r>
    </w:p>
    <w:p w14:paraId="7A2340F2" w14:textId="24E5632A" w:rsidR="00D83588" w:rsidRDefault="00D10232" w:rsidP="00D83588">
      <w:pPr>
        <w:pStyle w:val="ListParagraph"/>
        <w:numPr>
          <w:ilvl w:val="0"/>
          <w:numId w:val="2"/>
        </w:numPr>
        <w:spacing w:after="0" w:line="360" w:lineRule="auto"/>
      </w:pPr>
      <w:r>
        <w:t>b</w:t>
      </w:r>
      <w:r w:rsidR="00D83588">
        <w:t>ertanggungjawab atas kebenaran dan keabsahan seluruh data dan informasi yang disampaikan;</w:t>
      </w:r>
    </w:p>
    <w:p w14:paraId="701FBC2C" w14:textId="75E8D171" w:rsidR="00D83588" w:rsidRDefault="00D10232" w:rsidP="00D83588">
      <w:pPr>
        <w:pStyle w:val="ListParagraph"/>
        <w:numPr>
          <w:ilvl w:val="0"/>
          <w:numId w:val="2"/>
        </w:numPr>
        <w:spacing w:after="0" w:line="360" w:lineRule="auto"/>
      </w:pPr>
      <w:r>
        <w:t>m</w:t>
      </w:r>
      <w:r w:rsidR="00D83588">
        <w:t>emenuhi ketentuan peraturan perundang-undangan</w:t>
      </w:r>
      <w:r>
        <w:t>;</w:t>
      </w:r>
    </w:p>
    <w:p w14:paraId="0B06B68D" w14:textId="4C8C2FB8" w:rsidR="00D83588" w:rsidRDefault="00D10232" w:rsidP="00D83588">
      <w:pPr>
        <w:pStyle w:val="ListParagraph"/>
        <w:numPr>
          <w:ilvl w:val="0"/>
          <w:numId w:val="2"/>
        </w:numPr>
        <w:spacing w:after="0" w:line="360" w:lineRule="auto"/>
      </w:pPr>
      <w:r>
        <w:t>u</w:t>
      </w:r>
      <w:r w:rsidR="00D83588">
        <w:t>ntuk dibatalkan se</w:t>
      </w:r>
      <w:r w:rsidR="00DA7660">
        <w:t xml:space="preserve">bagai Sub Penyalur BBM apabila </w:t>
      </w:r>
      <w:r>
        <w:t>dikemudian hari terdapat Penyalur pada lokasi Sub Penyalur BBM tersebut; dan</w:t>
      </w:r>
    </w:p>
    <w:p w14:paraId="2D7E425E" w14:textId="04C14D86" w:rsidR="00D10232" w:rsidRDefault="00D10232" w:rsidP="00D83588">
      <w:pPr>
        <w:pStyle w:val="ListParagraph"/>
        <w:numPr>
          <w:ilvl w:val="0"/>
          <w:numId w:val="2"/>
        </w:numPr>
        <w:spacing w:after="0" w:line="360" w:lineRule="auto"/>
      </w:pPr>
      <w:r>
        <w:t>diberikan sanksi sesuai dengan ketentuan peraturan perundang-undangan apbila melakukan pelanggaran.</w:t>
      </w:r>
    </w:p>
    <w:p w14:paraId="06C7C1D5" w14:textId="2FC8268B" w:rsidR="00D10232" w:rsidRDefault="00D10232" w:rsidP="00D10232">
      <w:pPr>
        <w:spacing w:after="0" w:line="360" w:lineRule="auto"/>
        <w:ind w:left="360"/>
      </w:pPr>
    </w:p>
    <w:p w14:paraId="2C7B71FF" w14:textId="16D112C4" w:rsidR="00D10232" w:rsidRDefault="00D10232" w:rsidP="00D10232">
      <w:pPr>
        <w:spacing w:after="0" w:line="360" w:lineRule="auto"/>
        <w:ind w:left="360"/>
      </w:pPr>
    </w:p>
    <w:p w14:paraId="6DC9957C" w14:textId="53F6B4E4" w:rsidR="00D10232" w:rsidRDefault="00D10232" w:rsidP="00D10232">
      <w:pPr>
        <w:spacing w:after="0" w:line="360" w:lineRule="auto"/>
        <w:ind w:left="5040"/>
      </w:pPr>
      <w:r>
        <w:t>Purbalingga, ………………………………..</w:t>
      </w:r>
    </w:p>
    <w:p w14:paraId="3A86819E" w14:textId="6B793B64" w:rsidR="00D10232" w:rsidRDefault="006524ED" w:rsidP="00D10232">
      <w:pPr>
        <w:spacing w:after="0" w:line="360" w:lineRule="auto"/>
        <w:ind w:left="5040"/>
      </w:pPr>
      <w:r>
        <w:t>Ketua Bumdes</w:t>
      </w:r>
    </w:p>
    <w:p w14:paraId="64CFB7B9" w14:textId="0FC83277" w:rsidR="00D10232" w:rsidRDefault="00D10232" w:rsidP="00D10232">
      <w:pPr>
        <w:spacing w:after="0" w:line="360" w:lineRule="auto"/>
        <w:ind w:left="5040"/>
      </w:pPr>
    </w:p>
    <w:p w14:paraId="061180C8" w14:textId="7C91BA74" w:rsidR="00D10232" w:rsidRDefault="00D10232" w:rsidP="00D10232">
      <w:pPr>
        <w:spacing w:after="0" w:line="360" w:lineRule="auto"/>
        <w:ind w:left="5040"/>
      </w:pPr>
      <w:r>
        <w:t>Nama Pemohon</w:t>
      </w:r>
    </w:p>
    <w:p w14:paraId="7DAAF2D7" w14:textId="2233284E" w:rsidR="00D10232" w:rsidRDefault="00D10232" w:rsidP="00D10232">
      <w:pPr>
        <w:spacing w:after="0" w:line="360" w:lineRule="auto"/>
      </w:pPr>
    </w:p>
    <w:p w14:paraId="1F9DF81A" w14:textId="0A43C707" w:rsidR="00D10232" w:rsidRDefault="00D10232" w:rsidP="00D10232">
      <w:pPr>
        <w:spacing w:after="0" w:line="360" w:lineRule="auto"/>
      </w:pPr>
    </w:p>
    <w:p w14:paraId="65371941" w14:textId="0DD0B7EB" w:rsidR="00D10232" w:rsidRDefault="00D10232" w:rsidP="00D10232">
      <w:pPr>
        <w:spacing w:after="0" w:line="360" w:lineRule="auto"/>
      </w:pPr>
    </w:p>
    <w:p w14:paraId="1B2C7C07" w14:textId="149EE13A" w:rsidR="00D10232" w:rsidRDefault="00D10232" w:rsidP="00D10232">
      <w:pPr>
        <w:spacing w:after="0" w:line="360" w:lineRule="auto"/>
      </w:pPr>
    </w:p>
    <w:p w14:paraId="2E3328E4" w14:textId="7BB47CDB" w:rsidR="00D10232" w:rsidRDefault="00D10232" w:rsidP="00D10232">
      <w:pPr>
        <w:spacing w:after="0" w:line="360" w:lineRule="auto"/>
      </w:pPr>
    </w:p>
    <w:p w14:paraId="085C2F9A" w14:textId="539AD6F9" w:rsidR="00D10232" w:rsidRDefault="00D10232" w:rsidP="00D10232">
      <w:pPr>
        <w:spacing w:after="0" w:line="360" w:lineRule="auto"/>
      </w:pPr>
    </w:p>
    <w:p w14:paraId="7635F8DA" w14:textId="103414E9" w:rsidR="00D10232" w:rsidRDefault="00D10232" w:rsidP="00D10232">
      <w:pPr>
        <w:spacing w:after="0" w:line="360" w:lineRule="auto"/>
      </w:pPr>
      <w:r>
        <w:t>*(coret yang tidak sesuai)</w:t>
      </w:r>
    </w:p>
    <w:sectPr w:rsidR="00D10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F1C1D"/>
    <w:multiLevelType w:val="hybridMultilevel"/>
    <w:tmpl w:val="266659F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407FB"/>
    <w:multiLevelType w:val="hybridMultilevel"/>
    <w:tmpl w:val="2286DE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F"/>
    <w:rsid w:val="00020420"/>
    <w:rsid w:val="004308EE"/>
    <w:rsid w:val="006524ED"/>
    <w:rsid w:val="006576C0"/>
    <w:rsid w:val="00931C2A"/>
    <w:rsid w:val="00B234BE"/>
    <w:rsid w:val="00C47A4F"/>
    <w:rsid w:val="00D10232"/>
    <w:rsid w:val="00D83588"/>
    <w:rsid w:val="00DA7660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2A18"/>
  <w15:chartTrackingRefBased/>
  <w15:docId w15:val="{98F725FF-A70C-4ED6-AA9B-28C7DFF0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Wijayanto</dc:creator>
  <cp:keywords/>
  <dc:description/>
  <cp:lastModifiedBy>Alfa Wijayanto</cp:lastModifiedBy>
  <cp:revision>6</cp:revision>
  <dcterms:created xsi:type="dcterms:W3CDTF">2024-11-28T10:41:00Z</dcterms:created>
  <dcterms:modified xsi:type="dcterms:W3CDTF">2024-12-26T02:52:00Z</dcterms:modified>
</cp:coreProperties>
</file>